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73" w:rsidRDefault="00287373" w:rsidP="002873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373">
        <w:rPr>
          <w:rFonts w:ascii="Times New Roman" w:hAnsi="Times New Roman" w:cs="Times New Roman"/>
          <w:b/>
          <w:sz w:val="28"/>
          <w:szCs w:val="28"/>
        </w:rPr>
        <w:t xml:space="preserve">Дни </w:t>
      </w:r>
      <w:proofErr w:type="spellStart"/>
      <w:r w:rsidRPr="003006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Thomson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006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Reuters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СФУ</w:t>
      </w:r>
    </w:p>
    <w:p w:rsidR="00896E7E" w:rsidRDefault="00896E7E" w:rsidP="004176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176B2" w:rsidRPr="004176B2" w:rsidRDefault="004176B2" w:rsidP="00E253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031" w:rsidRDefault="006751CB" w:rsidP="00E450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1CB">
        <w:rPr>
          <w:rFonts w:ascii="Times New Roman" w:hAnsi="Times New Roman" w:cs="Times New Roman"/>
          <w:b/>
          <w:sz w:val="28"/>
          <w:szCs w:val="28"/>
        </w:rPr>
        <w:t>Семинар</w:t>
      </w:r>
    </w:p>
    <w:p w:rsidR="00E45031" w:rsidRPr="00E45031" w:rsidRDefault="00E45031" w:rsidP="00E450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«Информационные инструменты для современного ученого»</w:t>
      </w:r>
    </w:p>
    <w:p w:rsidR="006751CB" w:rsidRDefault="006751CB" w:rsidP="00417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Pr="006751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6B2">
        <w:rPr>
          <w:rFonts w:ascii="Times New Roman" w:hAnsi="Times New Roman" w:cs="Times New Roman"/>
          <w:sz w:val="28"/>
          <w:szCs w:val="28"/>
        </w:rPr>
        <w:t>19 ноября</w:t>
      </w:r>
      <w:r>
        <w:rPr>
          <w:rFonts w:ascii="Times New Roman" w:hAnsi="Times New Roman" w:cs="Times New Roman"/>
          <w:sz w:val="28"/>
          <w:szCs w:val="28"/>
        </w:rPr>
        <w:t xml:space="preserve"> 2013г.</w:t>
      </w:r>
    </w:p>
    <w:p w:rsidR="006751CB" w:rsidRDefault="006751CB" w:rsidP="00417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</w:t>
      </w:r>
      <w:r w:rsidRPr="006751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14-00 </w:t>
      </w:r>
    </w:p>
    <w:p w:rsidR="00730B41" w:rsidRDefault="006751CB" w:rsidP="00417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730B41" w:rsidRPr="00730B41">
        <w:rPr>
          <w:rFonts w:ascii="Times New Roman" w:hAnsi="Times New Roman" w:cs="Times New Roman"/>
          <w:sz w:val="28"/>
          <w:szCs w:val="28"/>
        </w:rPr>
        <w:t xml:space="preserve"> </w:t>
      </w:r>
      <w:r w:rsidR="00730B41">
        <w:rPr>
          <w:rFonts w:ascii="Times New Roman" w:hAnsi="Times New Roman" w:cs="Times New Roman"/>
          <w:sz w:val="28"/>
          <w:szCs w:val="28"/>
        </w:rPr>
        <w:t>проведения</w:t>
      </w:r>
      <w:r w:rsidRPr="006751CB">
        <w:rPr>
          <w:rFonts w:ascii="Times New Roman" w:hAnsi="Times New Roman" w:cs="Times New Roman"/>
          <w:sz w:val="28"/>
          <w:szCs w:val="28"/>
        </w:rPr>
        <w:t>:</w:t>
      </w:r>
      <w:r w:rsidR="00730B41">
        <w:rPr>
          <w:rFonts w:ascii="Times New Roman" w:hAnsi="Times New Roman" w:cs="Times New Roman"/>
          <w:sz w:val="28"/>
          <w:szCs w:val="28"/>
        </w:rPr>
        <w:t xml:space="preserve"> Научная библиотека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B4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30B41">
        <w:rPr>
          <w:rFonts w:ascii="Times New Roman" w:hAnsi="Times New Roman" w:cs="Times New Roman"/>
          <w:sz w:val="28"/>
          <w:szCs w:val="28"/>
        </w:rPr>
        <w:t>Свободный</w:t>
      </w:r>
      <w:proofErr w:type="gramEnd"/>
      <w:r w:rsidR="00730B41">
        <w:rPr>
          <w:rFonts w:ascii="Times New Roman" w:hAnsi="Times New Roman" w:cs="Times New Roman"/>
          <w:sz w:val="28"/>
          <w:szCs w:val="28"/>
        </w:rPr>
        <w:t xml:space="preserve">,79), </w:t>
      </w:r>
    </w:p>
    <w:p w:rsidR="006751CB" w:rsidRDefault="004176B2" w:rsidP="00730B41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4176B2">
        <w:rPr>
          <w:rFonts w:ascii="Times New Roman" w:hAnsi="Times New Roman" w:cs="Times New Roman"/>
          <w:sz w:val="28"/>
          <w:szCs w:val="28"/>
        </w:rPr>
        <w:t xml:space="preserve">Конференц-зал Б1-01 </w:t>
      </w:r>
    </w:p>
    <w:p w:rsidR="004176B2" w:rsidRDefault="004176B2" w:rsidP="00675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с</w:t>
      </w:r>
      <w:r w:rsidRPr="004176B2">
        <w:rPr>
          <w:rFonts w:ascii="Times New Roman" w:hAnsi="Times New Roman" w:cs="Times New Roman"/>
          <w:sz w:val="28"/>
          <w:szCs w:val="28"/>
        </w:rPr>
        <w:t>еминар</w:t>
      </w:r>
      <w:r>
        <w:rPr>
          <w:rFonts w:ascii="Times New Roman" w:hAnsi="Times New Roman" w:cs="Times New Roman"/>
          <w:sz w:val="28"/>
          <w:szCs w:val="28"/>
        </w:rPr>
        <w:t xml:space="preserve">а база 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4176B2">
        <w:rPr>
          <w:rFonts w:ascii="Times New Roman" w:hAnsi="Times New Roman" w:cs="Times New Roman"/>
          <w:sz w:val="28"/>
          <w:szCs w:val="28"/>
        </w:rPr>
        <w:t xml:space="preserve"> и комплекс связанных с ней информа</w:t>
      </w:r>
      <w:r>
        <w:rPr>
          <w:rFonts w:ascii="Times New Roman" w:hAnsi="Times New Roman" w:cs="Times New Roman"/>
          <w:sz w:val="28"/>
          <w:szCs w:val="28"/>
        </w:rPr>
        <w:t xml:space="preserve">ционных инструментов: платформа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Pr="004176B2">
        <w:rPr>
          <w:rFonts w:ascii="Times New Roman" w:hAnsi="Times New Roman" w:cs="Times New Roman"/>
          <w:sz w:val="28"/>
          <w:szCs w:val="28"/>
        </w:rPr>
        <w:t>, программ</w:t>
      </w:r>
      <w:r>
        <w:rPr>
          <w:rFonts w:ascii="Times New Roman" w:hAnsi="Times New Roman" w:cs="Times New Roman"/>
          <w:sz w:val="28"/>
          <w:szCs w:val="28"/>
        </w:rPr>
        <w:t xml:space="preserve">а по работе с библиографией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EndNote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Basic</w:t>
      </w:r>
      <w:proofErr w:type="spellEnd"/>
      <w:r w:rsidRPr="004176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6B2">
        <w:rPr>
          <w:rFonts w:ascii="Times New Roman" w:hAnsi="Times New Roman" w:cs="Times New Roman"/>
          <w:sz w:val="28"/>
          <w:szCs w:val="28"/>
        </w:rPr>
        <w:t>авторский проф</w:t>
      </w:r>
      <w:r w:rsidR="00E95907">
        <w:rPr>
          <w:rFonts w:ascii="Times New Roman" w:hAnsi="Times New Roman" w:cs="Times New Roman"/>
          <w:sz w:val="28"/>
          <w:szCs w:val="28"/>
        </w:rPr>
        <w:t>иль исследователя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ResearcherID</w:t>
      </w:r>
      <w:proofErr w:type="spellEnd"/>
      <w:r w:rsidRPr="004176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6B2">
        <w:rPr>
          <w:rFonts w:ascii="Times New Roman" w:hAnsi="Times New Roman" w:cs="Times New Roman"/>
          <w:sz w:val="28"/>
          <w:szCs w:val="28"/>
        </w:rPr>
        <w:t>отчеты по цитированию жур</w:t>
      </w:r>
      <w:r w:rsidR="00E95907">
        <w:rPr>
          <w:rFonts w:ascii="Times New Roman" w:hAnsi="Times New Roman" w:cs="Times New Roman"/>
          <w:sz w:val="28"/>
          <w:szCs w:val="28"/>
        </w:rPr>
        <w:t>налов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Citation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Reports</w:t>
      </w:r>
      <w:proofErr w:type="spellEnd"/>
      <w:r w:rsidRPr="004176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1CB" w:rsidRPr="00896E7E" w:rsidRDefault="006751CB" w:rsidP="00675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1CB" w:rsidRDefault="006751CB" w:rsidP="00E450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176B2">
        <w:rPr>
          <w:rFonts w:ascii="Times New Roman" w:hAnsi="Times New Roman" w:cs="Times New Roman"/>
          <w:b/>
          <w:sz w:val="28"/>
          <w:szCs w:val="28"/>
        </w:rPr>
        <w:t>астер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176B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751CB" w:rsidRDefault="006751CB" w:rsidP="00675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Pr="006751C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176B2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2013г.</w:t>
      </w:r>
    </w:p>
    <w:p w:rsidR="006751CB" w:rsidRDefault="006751CB" w:rsidP="00675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</w:t>
      </w:r>
      <w:r w:rsidRPr="006751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11-00 </w:t>
      </w:r>
    </w:p>
    <w:p w:rsidR="00730B41" w:rsidRDefault="006751CB" w:rsidP="00675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730B41" w:rsidRPr="00730B41">
        <w:rPr>
          <w:rFonts w:ascii="Times New Roman" w:hAnsi="Times New Roman" w:cs="Times New Roman"/>
          <w:sz w:val="28"/>
          <w:szCs w:val="28"/>
        </w:rPr>
        <w:t xml:space="preserve"> </w:t>
      </w:r>
      <w:r w:rsidR="00730B41">
        <w:rPr>
          <w:rFonts w:ascii="Times New Roman" w:hAnsi="Times New Roman" w:cs="Times New Roman"/>
          <w:sz w:val="28"/>
          <w:szCs w:val="28"/>
        </w:rPr>
        <w:t>проведения</w:t>
      </w:r>
      <w:r w:rsidRPr="006751CB">
        <w:rPr>
          <w:rFonts w:ascii="Times New Roman" w:hAnsi="Times New Roman" w:cs="Times New Roman"/>
          <w:sz w:val="28"/>
          <w:szCs w:val="28"/>
        </w:rPr>
        <w:t xml:space="preserve">: </w:t>
      </w:r>
      <w:r w:rsidR="00730B41">
        <w:rPr>
          <w:rFonts w:ascii="Times New Roman" w:hAnsi="Times New Roman" w:cs="Times New Roman"/>
          <w:sz w:val="28"/>
          <w:szCs w:val="28"/>
        </w:rPr>
        <w:t>Научная библиотека (</w:t>
      </w:r>
      <w:proofErr w:type="gramStart"/>
      <w:r w:rsidR="00730B41">
        <w:rPr>
          <w:rFonts w:ascii="Times New Roman" w:hAnsi="Times New Roman" w:cs="Times New Roman"/>
          <w:sz w:val="28"/>
          <w:szCs w:val="28"/>
        </w:rPr>
        <w:t>Свободный</w:t>
      </w:r>
      <w:proofErr w:type="gramEnd"/>
      <w:r w:rsidR="00730B41">
        <w:rPr>
          <w:rFonts w:ascii="Times New Roman" w:hAnsi="Times New Roman" w:cs="Times New Roman"/>
          <w:sz w:val="28"/>
          <w:szCs w:val="28"/>
        </w:rPr>
        <w:t xml:space="preserve">,79), </w:t>
      </w:r>
    </w:p>
    <w:p w:rsidR="006751CB" w:rsidRDefault="006751CB" w:rsidP="00730B41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читальный зал Б4-08</w:t>
      </w:r>
      <w:r w:rsidRPr="00417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031" w:rsidRDefault="00E45031" w:rsidP="00E45031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 программе</w:t>
      </w:r>
      <w:r w:rsidRPr="00E4503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:</w:t>
      </w:r>
    </w:p>
    <w:p w:rsidR="00E45031" w:rsidRPr="00E45031" w:rsidRDefault="00E45031" w:rsidP="00E45031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E4503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Как найти наиболее актуальные публикации в вашей научной области? </w:t>
      </w:r>
    </w:p>
    <w:p w:rsidR="00E45031" w:rsidRPr="00E45031" w:rsidRDefault="00E45031" w:rsidP="00E45031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E4503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Как узнать показатели цитируемости автора?</w:t>
      </w:r>
    </w:p>
    <w:p w:rsidR="00E45031" w:rsidRPr="00E45031" w:rsidRDefault="00E45031" w:rsidP="00E45031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E4503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Что такое </w:t>
      </w:r>
      <w:proofErr w:type="spellStart"/>
      <w:r w:rsidRPr="00E4503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импакт-фактор</w:t>
      </w:r>
      <w:proofErr w:type="spellEnd"/>
      <w:r w:rsidRPr="00E4503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научного журнала?</w:t>
      </w:r>
    </w:p>
    <w:p w:rsidR="006751CB" w:rsidRDefault="006751CB" w:rsidP="00675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031" w:rsidRPr="00E45031" w:rsidRDefault="00E45031" w:rsidP="00E45031">
      <w:pPr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4503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Семинар проводит Валентин </w:t>
      </w:r>
      <w:proofErr w:type="spellStart"/>
      <w:r w:rsidRPr="00E45031">
        <w:rPr>
          <w:rFonts w:ascii="Times New Roman" w:hAnsi="Times New Roman" w:cs="Times New Roman"/>
          <w:color w:val="000000" w:themeColor="text1"/>
          <w:sz w:val="28"/>
          <w:szCs w:val="24"/>
        </w:rPr>
        <w:t>Богоров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, </w:t>
      </w:r>
      <w:r w:rsidRPr="00E4503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специалист по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обучению и </w:t>
      </w:r>
      <w:r w:rsidRPr="00E45031">
        <w:rPr>
          <w:rFonts w:ascii="Times New Roman" w:hAnsi="Times New Roman" w:cs="Times New Roman"/>
          <w:color w:val="000000" w:themeColor="text1"/>
          <w:sz w:val="28"/>
          <w:szCs w:val="24"/>
        </w:rPr>
        <w:t>поддержке клиентов</w:t>
      </w:r>
      <w:proofErr w:type="gramStart"/>
      <w:r w:rsidRPr="00E45031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Thomson</w:t>
      </w:r>
      <w:proofErr w:type="gramEnd"/>
      <w:r w:rsidRPr="00E4503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E45031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Reuters</w:t>
      </w:r>
    </w:p>
    <w:p w:rsidR="006751CB" w:rsidRPr="00E45031" w:rsidRDefault="006751CB" w:rsidP="006751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6751CB" w:rsidRPr="00E45031" w:rsidRDefault="006751CB" w:rsidP="00417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51CB" w:rsidRPr="00E45031" w:rsidSect="00F84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76B2"/>
    <w:rsid w:val="002437D0"/>
    <w:rsid w:val="00287373"/>
    <w:rsid w:val="004176B2"/>
    <w:rsid w:val="005404F1"/>
    <w:rsid w:val="006751CB"/>
    <w:rsid w:val="00730B41"/>
    <w:rsid w:val="00896E7E"/>
    <w:rsid w:val="008C3918"/>
    <w:rsid w:val="00D775FD"/>
    <w:rsid w:val="00E25321"/>
    <w:rsid w:val="00E45031"/>
    <w:rsid w:val="00E95907"/>
    <w:rsid w:val="00F8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4</cp:revision>
  <cp:lastPrinted>2013-11-14T08:47:00Z</cp:lastPrinted>
  <dcterms:created xsi:type="dcterms:W3CDTF">2013-11-14T08:53:00Z</dcterms:created>
  <dcterms:modified xsi:type="dcterms:W3CDTF">2013-11-14T08:53:00Z</dcterms:modified>
</cp:coreProperties>
</file>